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6CE9" w:rsidP="00E86CE9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РЕЗОЛЮТИВНАЯ ЧАСТЬ РЕШЕНИЯ</w:t>
      </w:r>
    </w:p>
    <w:p w:rsidR="00E86CE9" w:rsidP="00E86CE9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ИМЕНЕМ РОССИЙСКОЙ ФЕДЕРАЦИИ</w:t>
      </w:r>
    </w:p>
    <w:p w:rsidR="00E86CE9" w:rsidP="00E86CE9">
      <w:pPr>
        <w:pStyle w:val="1"/>
        <w:ind w:firstLine="567"/>
        <w:jc w:val="center"/>
        <w:rPr>
          <w:rStyle w:val="10"/>
          <w:b/>
          <w:sz w:val="24"/>
          <w:szCs w:val="24"/>
        </w:rPr>
      </w:pPr>
    </w:p>
    <w:p w:rsidR="00E86CE9" w:rsidP="00E86CE9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г.Ханты-Мансийск</w:t>
      </w:r>
      <w:r>
        <w:rPr>
          <w:rStyle w:val="10"/>
          <w:sz w:val="24"/>
          <w:szCs w:val="24"/>
        </w:rPr>
        <w:t xml:space="preserve">                                                                                         13 мая 2025 года</w:t>
      </w:r>
    </w:p>
    <w:p w:rsidR="00E86CE9" w:rsidP="00E86CE9">
      <w:pPr>
        <w:pStyle w:val="1"/>
        <w:ind w:firstLine="567"/>
        <w:jc w:val="both"/>
        <w:rPr>
          <w:rStyle w:val="10"/>
          <w:sz w:val="24"/>
          <w:szCs w:val="24"/>
        </w:rPr>
      </w:pPr>
    </w:p>
    <w:p w:rsidR="00E86CE9" w:rsidP="00E86CE9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судебного участка №2 Ханты-Мансийского судебного района Ханты-Мансийского автономного округа-Югры Новокшенова О.А.,</w:t>
      </w:r>
    </w:p>
    <w:p w:rsidR="00E86CE9" w:rsidP="00E86CE9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рассмотрев в порядке упрощенного производства г</w:t>
      </w:r>
      <w:r w:rsidR="00033DD1">
        <w:rPr>
          <w:rStyle w:val="10"/>
          <w:sz w:val="24"/>
          <w:szCs w:val="24"/>
        </w:rPr>
        <w:t>ражданское дело №2-672-2802/2025</w:t>
      </w:r>
      <w:r>
        <w:rPr>
          <w:rStyle w:val="10"/>
          <w:sz w:val="24"/>
          <w:szCs w:val="24"/>
        </w:rPr>
        <w:t xml:space="preserve"> по иску </w:t>
      </w:r>
      <w:r>
        <w:rPr>
          <w:sz w:val="24"/>
          <w:szCs w:val="24"/>
        </w:rPr>
        <w:t xml:space="preserve">ПАО МФК </w:t>
      </w:r>
      <w:r>
        <w:rPr>
          <w:sz w:val="24"/>
          <w:szCs w:val="24"/>
        </w:rPr>
        <w:t>Займер</w:t>
      </w:r>
      <w:r>
        <w:rPr>
          <w:sz w:val="24"/>
          <w:szCs w:val="24"/>
        </w:rPr>
        <w:t xml:space="preserve"> к Ивашеву </w:t>
      </w:r>
      <w:r w:rsidR="00565FB4">
        <w:rPr>
          <w:sz w:val="24"/>
          <w:szCs w:val="24"/>
        </w:rPr>
        <w:t>**</w:t>
      </w:r>
      <w:r w:rsidR="00565FB4">
        <w:rPr>
          <w:sz w:val="24"/>
          <w:szCs w:val="24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задолженности по договору займа</w:t>
      </w:r>
      <w:r>
        <w:rPr>
          <w:rStyle w:val="10"/>
          <w:sz w:val="24"/>
          <w:szCs w:val="24"/>
        </w:rPr>
        <w:t xml:space="preserve">,  </w:t>
      </w:r>
    </w:p>
    <w:p w:rsidR="00E86CE9" w:rsidP="00E86CE9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E86CE9" w:rsidP="00E86CE9">
      <w:pPr>
        <w:pStyle w:val="1"/>
        <w:spacing w:before="120" w:after="120"/>
        <w:ind w:firstLine="567"/>
        <w:jc w:val="center"/>
        <w:rPr>
          <w:rStyle w:val="10"/>
          <w:sz w:val="24"/>
          <w:szCs w:val="24"/>
        </w:rPr>
      </w:pPr>
      <w:r>
        <w:rPr>
          <w:rStyle w:val="10"/>
          <w:b/>
          <w:sz w:val="24"/>
          <w:szCs w:val="24"/>
        </w:rPr>
        <w:t>РЕШИЛ</w:t>
      </w:r>
      <w:r>
        <w:rPr>
          <w:rStyle w:val="10"/>
          <w:sz w:val="24"/>
          <w:szCs w:val="24"/>
        </w:rPr>
        <w:t>:</w:t>
      </w:r>
    </w:p>
    <w:p w:rsidR="00E86CE9" w:rsidP="00E86CE9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Исковые требования </w:t>
      </w:r>
      <w:r>
        <w:rPr>
          <w:sz w:val="24"/>
          <w:szCs w:val="24"/>
        </w:rPr>
        <w:t xml:space="preserve">ПАО МФК </w:t>
      </w:r>
      <w:r>
        <w:rPr>
          <w:sz w:val="24"/>
          <w:szCs w:val="24"/>
        </w:rPr>
        <w:t>Займер</w:t>
      </w:r>
      <w:r>
        <w:rPr>
          <w:sz w:val="24"/>
          <w:szCs w:val="24"/>
        </w:rPr>
        <w:t xml:space="preserve"> к Ивашеву </w:t>
      </w:r>
      <w:r w:rsidR="00565FB4">
        <w:rPr>
          <w:sz w:val="24"/>
          <w:szCs w:val="24"/>
        </w:rPr>
        <w:t>**</w:t>
      </w:r>
      <w:r w:rsidR="00565FB4">
        <w:rPr>
          <w:sz w:val="24"/>
          <w:szCs w:val="24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задолженности по договору займа</w:t>
      </w:r>
      <w:r>
        <w:rPr>
          <w:rStyle w:val="10"/>
          <w:sz w:val="24"/>
          <w:szCs w:val="24"/>
        </w:rPr>
        <w:t xml:space="preserve"> удовлетворить.</w:t>
      </w:r>
    </w:p>
    <w:p w:rsidR="00E86CE9" w:rsidP="00E86CE9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Взыскать с </w:t>
      </w:r>
      <w:r>
        <w:rPr>
          <w:sz w:val="24"/>
          <w:szCs w:val="24"/>
        </w:rPr>
        <w:t xml:space="preserve">Ивашева </w:t>
      </w:r>
      <w:r w:rsidR="00565FB4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(паспорт </w:t>
      </w:r>
      <w:r w:rsidR="00565FB4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) </w:t>
      </w:r>
      <w:r>
        <w:rPr>
          <w:rStyle w:val="10"/>
          <w:sz w:val="24"/>
          <w:szCs w:val="24"/>
        </w:rPr>
        <w:t xml:space="preserve">в пользу </w:t>
      </w:r>
      <w:r>
        <w:rPr>
          <w:sz w:val="24"/>
          <w:szCs w:val="24"/>
        </w:rPr>
        <w:t xml:space="preserve">ПАО МФК </w:t>
      </w:r>
      <w:r>
        <w:rPr>
          <w:sz w:val="24"/>
          <w:szCs w:val="24"/>
        </w:rPr>
        <w:t>Займер</w:t>
      </w:r>
      <w:r>
        <w:rPr>
          <w:sz w:val="24"/>
          <w:szCs w:val="24"/>
        </w:rPr>
        <w:t xml:space="preserve"> 21850</w:t>
      </w:r>
      <w:r>
        <w:rPr>
          <w:rStyle w:val="10"/>
          <w:sz w:val="24"/>
          <w:szCs w:val="24"/>
        </w:rPr>
        <w:t xml:space="preserve"> руб. – в счет долга, 4000 руб. – в чет госпошлины.</w:t>
      </w:r>
    </w:p>
    <w:p w:rsidR="00E86CE9" w:rsidP="00E86CE9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Style w:val="10"/>
          <w:sz w:val="24"/>
          <w:szCs w:val="24"/>
        </w:rPr>
        <w:t>через мирового судью</w:t>
      </w:r>
      <w:r>
        <w:rPr>
          <w:rStyle w:val="10"/>
          <w:sz w:val="24"/>
          <w:szCs w:val="24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E86CE9" w:rsidP="00E86CE9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E86CE9" w:rsidP="00E86CE9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E86CE9" w:rsidP="00E86CE9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E86CE9" w:rsidP="00E86CE9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E86CE9" w:rsidP="00E86CE9">
      <w:pPr>
        <w:pStyle w:val="1"/>
        <w:jc w:val="both"/>
        <w:rPr>
          <w:rStyle w:val="10"/>
          <w:sz w:val="24"/>
          <w:szCs w:val="24"/>
        </w:rPr>
      </w:pPr>
    </w:p>
    <w:p w:rsidR="00E86CE9" w:rsidP="00E86CE9">
      <w:pPr>
        <w:pStyle w:val="1"/>
        <w:jc w:val="both"/>
        <w:rPr>
          <w:rStyle w:val="10"/>
          <w:sz w:val="24"/>
          <w:szCs w:val="24"/>
        </w:rPr>
      </w:pPr>
    </w:p>
    <w:p w:rsidR="00E86CE9" w:rsidP="00E86CE9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E86CE9" w:rsidP="00E86CE9">
      <w:pPr>
        <w:pStyle w:val="1"/>
        <w:jc w:val="both"/>
        <w:rPr>
          <w:rStyle w:val="10"/>
          <w:sz w:val="24"/>
          <w:szCs w:val="24"/>
        </w:rPr>
      </w:pPr>
    </w:p>
    <w:p w:rsidR="00E86CE9" w:rsidP="00E86CE9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Копия верна:</w:t>
      </w:r>
    </w:p>
    <w:p w:rsidR="00E86CE9" w:rsidP="00E86CE9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E86CE9" w:rsidP="00E86CE9"/>
    <w:p w:rsidR="00E86CE9" w:rsidP="00E86CE9"/>
    <w:p w:rsidR="00E86CE9" w:rsidP="00E86CE9"/>
    <w:p w:rsidR="00E86CE9" w:rsidP="00E86CE9"/>
    <w:p w:rsidR="008D16A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852"/>
    <w:rsid w:val="00033DD1"/>
    <w:rsid w:val="00565FB4"/>
    <w:rsid w:val="008D16A3"/>
    <w:rsid w:val="00905852"/>
    <w:rsid w:val="00E86C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7B4EE63-49F4-46F8-9C6E-78210459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CE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E86C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E86CE9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E86CE9"/>
  </w:style>
  <w:style w:type="paragraph" w:styleId="BalloonText">
    <w:name w:val="Balloon Text"/>
    <w:basedOn w:val="Normal"/>
    <w:link w:val="a"/>
    <w:uiPriority w:val="99"/>
    <w:semiHidden/>
    <w:unhideWhenUsed/>
    <w:rsid w:val="00E86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86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